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32"/>
          <w:szCs w:val="32"/>
        </w:rPr>
      </w:pPr>
    </w:p>
    <w:p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公开竞聘报名表</w:t>
      </w:r>
    </w:p>
    <w:tbl>
      <w:tblPr>
        <w:tblStyle w:val="4"/>
        <w:tblpPr w:leftFromText="180" w:rightFromText="180" w:vertAnchor="text" w:horzAnchor="page" w:tblpXSpec="center" w:tblpY="19"/>
        <w:tblOverlap w:val="never"/>
        <w:tblW w:w="91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121"/>
        <w:gridCol w:w="172"/>
        <w:gridCol w:w="969"/>
        <w:gridCol w:w="1114"/>
        <w:gridCol w:w="1171"/>
        <w:gridCol w:w="15"/>
        <w:gridCol w:w="1616"/>
        <w:gridCol w:w="2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</w:p>
        </w:tc>
        <w:tc>
          <w:tcPr>
            <w:tcW w:w="20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出生地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入党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健康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状况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22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28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9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学 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学 位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教 </w:t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2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6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在 </w:t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教 </w:t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2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6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现 任 职 务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申请竞聘职务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2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工作简历及业绩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本人承诺属实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                     承诺人签字：  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资格审查组审核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                        签 字：     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Y2ViM2E1MDJlZjA5YTNiMmYzNjUzZGUxODA1MzIifQ=="/>
  </w:docVars>
  <w:rsids>
    <w:rsidRoot w:val="003D02BF"/>
    <w:rsid w:val="000474D9"/>
    <w:rsid w:val="000B5C9E"/>
    <w:rsid w:val="001B4F88"/>
    <w:rsid w:val="00312B8F"/>
    <w:rsid w:val="003D02BF"/>
    <w:rsid w:val="004D7752"/>
    <w:rsid w:val="00665AC3"/>
    <w:rsid w:val="00914CAA"/>
    <w:rsid w:val="00B06F85"/>
    <w:rsid w:val="00B90E51"/>
    <w:rsid w:val="4A6C1805"/>
    <w:rsid w:val="714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11</Lines>
  <Paragraphs>3</Paragraphs>
  <TotalTime>101</TotalTime>
  <ScaleCrop>false</ScaleCrop>
  <LinksUpToDate>false</LinksUpToDate>
  <CharactersWithSpaces>225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2022-05-16T07:36:00Z</dcterms:created>
  <dc:creator>hyn</dc:creator>
  <cp:lastModifiedBy>彭嘉豪</cp:lastModifiedBy>
  <cp:lastPrinted>2022-05-17T07:42:00Z</cp:lastPrinted>
  <dcterms:modified xsi:type="dcterms:W3CDTF">2022-05-17T08:56:52Z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71B978F5CFAB4FF48BD7968CBF85B138</vt:lpwstr>
  </property>
</Properties>
</file>